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B22AEA" w:rsidRDefault="00B22AEA" w:rsidP="00B22AE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22AEA">
        <w:rPr>
          <w:rFonts w:ascii="Times New Roman" w:eastAsia="Times New Roman" w:hAnsi="Times New Roman" w:cs="Times New Roman"/>
          <w:sz w:val="28"/>
          <w:szCs w:val="28"/>
          <w:u w:val="single"/>
        </w:rPr>
        <w:t>ВОЛГОГРАДСКОЙ ОБЛАСТИ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27463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AEA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июня 2018 г.                           № 32</w:t>
      </w:r>
    </w:p>
    <w:p w:rsidR="00727463" w:rsidRPr="00B22AEA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27463" w:rsidP="00727463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т 27</w:t>
      </w:r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22AEA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</w:t>
      </w:r>
      <w:r w:rsidR="00035382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2018-2022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B22AEA" w:rsidRPr="009A5618" w:rsidRDefault="00B22AEA" w:rsidP="00B22A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Волгоградской области  </w:t>
      </w:r>
    </w:p>
    <w:p w:rsidR="00794491" w:rsidRPr="009A5618" w:rsidRDefault="00B22AEA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463" w:rsidRPr="00727463" w:rsidRDefault="00727463" w:rsidP="00727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</w:t>
      </w:r>
      <w:r w:rsidRPr="00727463">
        <w:rPr>
          <w:rFonts w:ascii="Times New Roman" w:eastAsia="Times New Roman" w:hAnsi="Times New Roman" w:cs="Times New Roman"/>
          <w:sz w:val="28"/>
          <w:szCs w:val="28"/>
        </w:rPr>
        <w:t xml:space="preserve">  27 декабря  2017 г. № 60 «Об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2018-2022 годы»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, изложив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 ( Приложение 1 ).</w:t>
      </w:r>
    </w:p>
    <w:p w:rsidR="00B22AEA" w:rsidRPr="009A5618" w:rsidRDefault="00794491" w:rsidP="00EF60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794491" w:rsidRPr="009A5618" w:rsidRDefault="00B22AEA" w:rsidP="00EF60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94491" w:rsidRPr="009A5618" w:rsidRDefault="00794491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B22A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</w:p>
    <w:p w:rsidR="00794491" w:rsidRPr="009A5618" w:rsidRDefault="00794491" w:rsidP="00B22A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                      </w:t>
      </w:r>
      <w:proofErr w:type="spellStart"/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И.А.Лемешкин</w:t>
      </w:r>
      <w:proofErr w:type="spellEnd"/>
    </w:p>
    <w:p w:rsidR="00154CB4" w:rsidRPr="009A5618" w:rsidRDefault="00154CB4">
      <w:pPr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Pr="009A5618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0C28C2" w:rsidRPr="009A5618" w:rsidRDefault="000C28C2">
      <w:pPr>
        <w:rPr>
          <w:rFonts w:ascii="Times New Roman" w:hAnsi="Times New Roman" w:cs="Times New Roman"/>
          <w:sz w:val="24"/>
          <w:szCs w:val="24"/>
        </w:rPr>
      </w:pP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Администрации Лемешкинского сельского </w:t>
      </w:r>
    </w:p>
    <w:p w:rsidR="00794491" w:rsidRP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5618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9A5618">
        <w:rPr>
          <w:rFonts w:ascii="Times New Roman" w:hAnsi="Times New Roman" w:cs="Times New Roman"/>
          <w:sz w:val="28"/>
          <w:szCs w:val="28"/>
        </w:rPr>
        <w:t xml:space="preserve"> </w:t>
      </w:r>
      <w:r w:rsidR="00727463">
        <w:rPr>
          <w:rFonts w:ascii="Times New Roman" w:hAnsi="Times New Roman" w:cs="Times New Roman"/>
          <w:sz w:val="28"/>
          <w:szCs w:val="28"/>
        </w:rPr>
        <w:t>01.06</w:t>
      </w:r>
      <w:r w:rsidRPr="009A5618">
        <w:rPr>
          <w:rFonts w:ascii="Times New Roman" w:hAnsi="Times New Roman" w:cs="Times New Roman"/>
          <w:sz w:val="28"/>
          <w:szCs w:val="28"/>
        </w:rPr>
        <w:t>.201</w:t>
      </w:r>
      <w:r w:rsidR="00727463">
        <w:rPr>
          <w:rFonts w:ascii="Times New Roman" w:hAnsi="Times New Roman" w:cs="Times New Roman"/>
          <w:sz w:val="28"/>
          <w:szCs w:val="28"/>
        </w:rPr>
        <w:t>8</w:t>
      </w:r>
      <w:r w:rsidRPr="009A5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27463">
        <w:rPr>
          <w:rFonts w:ascii="Times New Roman" w:hAnsi="Times New Roman" w:cs="Times New Roman"/>
          <w:sz w:val="28"/>
          <w:szCs w:val="28"/>
        </w:rPr>
        <w:t>32</w:t>
      </w:r>
    </w:p>
    <w:p w:rsidR="00B22AEA" w:rsidRPr="009A5618" w:rsidRDefault="00B22AEA" w:rsidP="00B22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Волгоградской области на 2018-2020 годы»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Волгоградской области на 2018-2020 годы»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229"/>
      </w:tblGrid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Волгоградской области на 2018-2020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  (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 тексту – Программа)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Волгоградской области на 2018-2020 годы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лгоградской области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 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 сельского поселения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условий для массового отдыха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жителей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</w:t>
            </w:r>
            <w:proofErr w:type="gramEnd"/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3.совершенствование архитектурно - художественного облика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размещение и содержание малых архитектурных форм;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территорий общего пользования;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«Благоустройство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EF60BA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 и мест массового отдыха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благоустройство центральной площади поселения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3D13" w:rsidRPr="009A5618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-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F14B4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 </w:t>
            </w:r>
            <w:r w:rsidR="00EF60B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0C28C2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0C28C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областного бюджета </w:t>
            </w:r>
            <w:r w:rsidR="00727463" w:rsidRPr="000C28C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–</w:t>
            </w:r>
            <w:r w:rsidRPr="000C28C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727463" w:rsidRPr="000C28C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3000 </w:t>
            </w:r>
            <w:r w:rsidRPr="000C28C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тыс. рублей,</w:t>
            </w:r>
          </w:p>
          <w:p w:rsidR="004835C4" w:rsidRPr="009A5618" w:rsidRDefault="00716A90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бюджет- 300,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3D13" w:rsidRPr="009A5618" w:rsidRDefault="00F14B4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 –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30,0</w:t>
            </w:r>
            <w:r w:rsidR="00EF6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 рублей.</w:t>
            </w:r>
          </w:p>
        </w:tc>
      </w:tr>
    </w:tbl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22AEA" w:rsidRPr="009A56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3D13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бщая характеристика сферы реализации программы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 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</w:t>
      </w:r>
      <w:r w:rsidR="00035382" w:rsidRPr="009A5618">
        <w:rPr>
          <w:rFonts w:ascii="Times New Roman" w:eastAsia="Times New Roman" w:hAnsi="Times New Roman" w:cs="Times New Roman"/>
          <w:b/>
          <w:sz w:val="28"/>
          <w:szCs w:val="28"/>
        </w:rPr>
        <w:t>лгоградской области на 2018-2022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аспектом благоустройства территории.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D13" w:rsidRPr="009A5618" w:rsidRDefault="00293D13" w:rsidP="0071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9A5618">
        <w:rPr>
          <w:rFonts w:eastAsia="Times New Roman" w:cs="Times New Roman"/>
          <w:b/>
          <w:spacing w:val="3"/>
          <w:sz w:val="28"/>
          <w:szCs w:val="28"/>
          <w:lang w:eastAsia="ru-RU"/>
        </w:rPr>
        <w:t>2.Цели, задачи, сроки и этапы реализации программы.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пользования (парка,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22AEA" w:rsidRPr="009A5618" w:rsidRDefault="00B22AE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61A" w:rsidRPr="009A5618" w:rsidRDefault="00B22AEA" w:rsidP="009A561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 </w:t>
      </w:r>
      <w:r w:rsidR="00FC761A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="009A5787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жидаемые конечные результаты реализации программы.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Программы позволит выполнить: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и центральной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площади, парка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мест массового отдыха граждан</w:t>
      </w:r>
      <w:r w:rsidR="007616C1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озеленение территории поселения.</w:t>
      </w:r>
    </w:p>
    <w:p w:rsidR="00EF60BA" w:rsidRPr="009A5618" w:rsidRDefault="00EF60B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6C1" w:rsidRPr="009A5618" w:rsidRDefault="00B22AEA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4. </w:t>
      </w:r>
      <w:r w:rsidR="007616C1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Механизмы 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реализации программы</w:t>
      </w:r>
    </w:p>
    <w:p w:rsidR="003B1A55" w:rsidRPr="009A5618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E1438" w:rsidRPr="009A5618" w:rsidRDefault="002E1438" w:rsidP="002E1438">
      <w:pPr>
        <w:jc w:val="both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9A5618">
        <w:rPr>
          <w:rFonts w:ascii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</w:t>
      </w:r>
      <w:r w:rsidR="00F14B43" w:rsidRPr="009A5618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9A561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618" w:rsidRDefault="009A561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5618" w:rsidRDefault="009A561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P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61A" w:rsidRPr="003B1A55" w:rsidRDefault="00FC761A" w:rsidP="003B1A55">
      <w:pPr>
        <w:pStyle w:val="a3"/>
        <w:shd w:val="clear" w:color="auto" w:fill="FFFFFF"/>
        <w:ind w:left="0"/>
        <w:jc w:val="both"/>
        <w:textAlignment w:val="baseline"/>
        <w:rPr>
          <w:rFonts w:eastAsia="Times New Roman" w:cs="Times New Roman"/>
          <w:spacing w:val="3"/>
          <w:szCs w:val="24"/>
          <w:lang w:eastAsia="ru-RU"/>
        </w:rPr>
      </w:pPr>
    </w:p>
    <w:p w:rsidR="002E1438" w:rsidRDefault="002E143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1406F9" w:rsidRDefault="001406F9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0BA" w:rsidRDefault="00EF60BA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53EEC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D45CC" w:rsidRPr="009A5618" w:rsidRDefault="00716A90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  <w:r w:rsidR="00AD45CC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D45CC" w:rsidRPr="009A5618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F14B43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программе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AD45CC" w:rsidRPr="009A5618" w:rsidRDefault="009B21EA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AD45CC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D45CC" w:rsidRPr="009A5618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AD45CC" w:rsidRPr="009A5618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2018-2022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D45CC" w:rsidRPr="009A5618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D45CC" w:rsidRPr="009A5618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Подпрограмма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2018-2022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D45CC" w:rsidRPr="009A5618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53D" w:rsidRPr="009A5618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Паспорт подпрограммы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2018-2022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D45CC" w:rsidRPr="009A5618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83"/>
        <w:gridCol w:w="7088"/>
      </w:tblGrid>
      <w:tr w:rsidR="0097353D" w:rsidRPr="009A5618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массового отдыха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сельского поселения,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97353D" w:rsidRPr="009A5618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 w:rsidR="0097353D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8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0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353D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97353D" w:rsidRPr="009A5618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97353D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7353D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9A5618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год –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 рублей,</w:t>
            </w:r>
          </w:p>
          <w:p w:rsidR="00F43FC4" w:rsidRPr="009A5618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F43FC4" w:rsidRPr="009A5618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ммы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 администрация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B7A6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492F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благоустройство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центральной площади поселения 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AEA" w:rsidRPr="009A5618" w:rsidRDefault="00B22AEA" w:rsidP="00B22AEA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B22AEA" w:rsidRPr="009A5618" w:rsidRDefault="00B22AEA" w:rsidP="00C06956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00492F" w:rsidRPr="009A5618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Характеристика проблемной сферы благоустройства в </w:t>
      </w:r>
      <w:proofErr w:type="spellStart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>Лемешкинском</w:t>
      </w:r>
      <w:proofErr w:type="spellEnd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>сельском поселении  </w:t>
      </w:r>
    </w:p>
    <w:p w:rsidR="003252C0" w:rsidRPr="009A5618" w:rsidRDefault="003252C0" w:rsidP="00B22AEA">
      <w:pPr>
        <w:pStyle w:val="a3"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составляет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138кв.км,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>по состоянию на 01.01.2017 – 1321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человека.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9A5618" w:rsidRDefault="00D24E7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92F" w:rsidRPr="009A5618" w:rsidRDefault="00F14B43" w:rsidP="009A56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задачи, и индикаторы 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массового отдыха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пользования;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982" w:rsidRPr="009A5618" w:rsidRDefault="00F14B43" w:rsidP="009A561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1E7982" w:rsidRPr="009A5618">
        <w:rPr>
          <w:rFonts w:eastAsia="Times New Roman" w:cs="Times New Roman"/>
          <w:b/>
          <w:sz w:val="28"/>
          <w:szCs w:val="28"/>
        </w:rPr>
        <w:t>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мероприятиям подпрограммы являются: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центральной площади сельского поселения;</w:t>
      </w:r>
    </w:p>
    <w:p w:rsidR="001E7982" w:rsidRPr="009A5618" w:rsidRDefault="00D24E7A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парковой зоны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озеленение территорий.</w:t>
      </w:r>
    </w:p>
    <w:p w:rsidR="001E7982" w:rsidRPr="009A5618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>4.</w:t>
      </w:r>
      <w:r w:rsidR="007B60A6" w:rsidRPr="009A5618">
        <w:rPr>
          <w:rFonts w:eastAsia="Times New Roman" w:cs="Times New Roman"/>
          <w:b/>
          <w:sz w:val="28"/>
          <w:szCs w:val="28"/>
        </w:rPr>
        <w:t>Ресурсное обеспечение подпрограммы.</w:t>
      </w:r>
    </w:p>
    <w:p w:rsidR="007B60A6" w:rsidRPr="009A5618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подпрограммой и контроль за ходом ее реализации.</w:t>
      </w:r>
    </w:p>
    <w:p w:rsidR="003252C0" w:rsidRPr="009A5618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0A6" w:rsidRPr="009A5618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>Общий объем финансиров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ания подпрограммы на 2018 - 2022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составит -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330,</w:t>
      </w:r>
      <w:proofErr w:type="gramStart"/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709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proofErr w:type="gramEnd"/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2018 год -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,00 тыс. рублей,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2019 год -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2020 год –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тыс.  рублей,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2021 год – 0 тыс. рублей,</w:t>
      </w:r>
    </w:p>
    <w:p w:rsidR="000179A2" w:rsidRPr="009A5618" w:rsidRDefault="000179A2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рограммой осущес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твляет администрация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контроль: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целевым и эффективным использованием ее исполнителями средств, выделенных для выполнения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рограммы, заключенными с ее исполнителями;</w:t>
      </w:r>
    </w:p>
    <w:p w:rsidR="001E7982" w:rsidRPr="009A5618" w:rsidRDefault="007B60A6" w:rsidP="00EF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за достижением целей и задач.</w:t>
      </w:r>
    </w:p>
    <w:p w:rsidR="007B60A6" w:rsidRPr="009A5618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EF60BA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ожидаемой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эффективности от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7B60A6" w:rsidRPr="009A5618" w:rsidRDefault="00EF60BA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подпрограммы целевыми показателями достижения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целей 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определены: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обустроенных мест массового отдыха населения;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центральной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площади села, парковой зоны и мест массового отдыха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, сделать их современным и комфортными.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Pr="009A5618" w:rsidRDefault="003252C0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9A5618">
      <w:pPr>
        <w:pStyle w:val="a3"/>
        <w:shd w:val="clear" w:color="auto" w:fill="FFFFFF"/>
        <w:spacing w:before="150" w:after="225"/>
        <w:ind w:left="1416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 xml:space="preserve">6. </w:t>
      </w:r>
      <w:r w:rsidR="00F43265" w:rsidRPr="009A5618">
        <w:rPr>
          <w:rFonts w:eastAsia="Times New Roman" w:cs="Times New Roman"/>
          <w:b/>
          <w:sz w:val="28"/>
          <w:szCs w:val="28"/>
        </w:rPr>
        <w:t>Перечень мероприятий подпрограммы</w:t>
      </w:r>
    </w:p>
    <w:p w:rsidR="00DB6216" w:rsidRPr="009A5618" w:rsidRDefault="00DB6216" w:rsidP="00DB6216">
      <w:pPr>
        <w:pStyle w:val="a3"/>
        <w:shd w:val="clear" w:color="auto" w:fill="FFFFFF"/>
        <w:spacing w:before="150" w:after="225"/>
        <w:rPr>
          <w:rFonts w:eastAsia="Times New Roman" w:cs="Times New Roman"/>
          <w:b/>
          <w:sz w:val="28"/>
          <w:szCs w:val="28"/>
        </w:rPr>
      </w:pPr>
    </w:p>
    <w:tbl>
      <w:tblPr>
        <w:tblW w:w="98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212"/>
        <w:gridCol w:w="1112"/>
        <w:gridCol w:w="850"/>
        <w:gridCol w:w="993"/>
        <w:gridCol w:w="1134"/>
        <w:gridCol w:w="992"/>
      </w:tblGrid>
      <w:tr w:rsidR="00BE7AC8" w:rsidRPr="009A5618" w:rsidTr="009A5618">
        <w:trPr>
          <w:trHeight w:val="135"/>
        </w:trPr>
        <w:tc>
          <w:tcPr>
            <w:tcW w:w="594" w:type="dxa"/>
            <w:vMerge w:val="restart"/>
            <w:vAlign w:val="center"/>
          </w:tcPr>
          <w:p w:rsidR="00BE7AC8" w:rsidRPr="009A5618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  <w:vAlign w:val="center"/>
          </w:tcPr>
          <w:p w:rsidR="00BE7AC8" w:rsidRPr="009A5618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81" w:type="dxa"/>
            <w:gridSpan w:val="5"/>
          </w:tcPr>
          <w:p w:rsidR="00BE7AC8" w:rsidRPr="009A5618" w:rsidRDefault="00BE7AC8" w:rsidP="00F42869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75C5" w:rsidRPr="009A5618" w:rsidTr="000C28C2">
        <w:trPr>
          <w:trHeight w:val="135"/>
        </w:trPr>
        <w:tc>
          <w:tcPr>
            <w:tcW w:w="594" w:type="dxa"/>
            <w:vMerge/>
            <w:vAlign w:val="center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212" w:type="dxa"/>
            <w:vMerge/>
            <w:vAlign w:val="center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112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2021</w:t>
            </w:r>
          </w:p>
          <w:p w:rsidR="007E75C5" w:rsidRP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2022</w:t>
            </w:r>
          </w:p>
          <w:p w:rsidR="007E75C5" w:rsidRP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</w:tr>
      <w:tr w:rsidR="007E75C5" w:rsidRPr="009A5618" w:rsidTr="000C28C2">
        <w:trPr>
          <w:trHeight w:val="145"/>
        </w:trPr>
        <w:tc>
          <w:tcPr>
            <w:tcW w:w="594" w:type="dxa"/>
            <w:vAlign w:val="center"/>
          </w:tcPr>
          <w:p w:rsidR="007E75C5" w:rsidRPr="009A5618" w:rsidRDefault="001B4E23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2" w:type="dxa"/>
            <w:vAlign w:val="center"/>
          </w:tcPr>
          <w:p w:rsidR="007E75C5" w:rsidRPr="009A5618" w:rsidRDefault="00AF1105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благоустройства центральной площади и парковой зоны (укладка тротуарной плитки, разбивка клумб, установка скамеек, элементов освещения, малых архитектурных форм, посадка деревьев и кустарников)</w:t>
            </w:r>
          </w:p>
        </w:tc>
        <w:tc>
          <w:tcPr>
            <w:tcW w:w="1112" w:type="dxa"/>
          </w:tcPr>
          <w:p w:rsidR="007E75C5" w:rsidRPr="009A5618" w:rsidRDefault="000C28C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="000179A2"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330,0</w:t>
            </w:r>
          </w:p>
        </w:tc>
        <w:tc>
          <w:tcPr>
            <w:tcW w:w="850" w:type="dxa"/>
          </w:tcPr>
          <w:p w:rsidR="007E75C5" w:rsidRPr="009A5618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E75C5" w:rsidRPr="009A5618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75C5" w:rsidRPr="009A5618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75C5" w:rsidRPr="009A5618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</w:tr>
      <w:tr w:rsidR="007E75C5" w:rsidRPr="009A5618" w:rsidTr="000C28C2">
        <w:trPr>
          <w:trHeight w:val="346"/>
        </w:trPr>
        <w:tc>
          <w:tcPr>
            <w:tcW w:w="4806" w:type="dxa"/>
            <w:gridSpan w:val="2"/>
            <w:vAlign w:val="center"/>
          </w:tcPr>
          <w:p w:rsidR="007E75C5" w:rsidRPr="009A5618" w:rsidRDefault="007E75C5" w:rsidP="00F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E75C5" w:rsidRPr="009A5618" w:rsidRDefault="000C28C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="001B4E23"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330</w:t>
            </w:r>
            <w:r w:rsidR="00EF60B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7E75C5" w:rsidRPr="009A5618" w:rsidRDefault="001B4E23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E75C5" w:rsidRPr="009A5618" w:rsidRDefault="001B4E23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75C5" w:rsidRPr="009A5618" w:rsidRDefault="00C94555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75C5" w:rsidRPr="009A5618" w:rsidRDefault="00C94555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</w:tr>
    </w:tbl>
    <w:p w:rsidR="00F43265" w:rsidRPr="009A5618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p w:rsidR="00F43265" w:rsidRPr="009A5618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p w:rsidR="00F43265" w:rsidRPr="009A5618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p w:rsidR="007B60A6" w:rsidRPr="009A5618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982" w:rsidRPr="009A5618" w:rsidRDefault="001E7982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92F" w:rsidRPr="009A5618" w:rsidRDefault="0000492F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60A6" w:rsidRPr="009A5618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60A6" w:rsidRPr="009A5618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00492F" w:rsidRPr="009A5618" w:rsidRDefault="0000492F" w:rsidP="005043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sectPr w:rsidR="0000492F" w:rsidRPr="009A5618" w:rsidSect="00EF60B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0C28C2"/>
    <w:rsid w:val="001406F9"/>
    <w:rsid w:val="00154CB4"/>
    <w:rsid w:val="001B4E23"/>
    <w:rsid w:val="001E7982"/>
    <w:rsid w:val="00293D13"/>
    <w:rsid w:val="002E1438"/>
    <w:rsid w:val="002F608D"/>
    <w:rsid w:val="00317A00"/>
    <w:rsid w:val="003252C0"/>
    <w:rsid w:val="003B1A55"/>
    <w:rsid w:val="004835C4"/>
    <w:rsid w:val="00493376"/>
    <w:rsid w:val="005043B6"/>
    <w:rsid w:val="00604E04"/>
    <w:rsid w:val="006A654C"/>
    <w:rsid w:val="006C3709"/>
    <w:rsid w:val="006D2F2C"/>
    <w:rsid w:val="006D5EF7"/>
    <w:rsid w:val="00716A90"/>
    <w:rsid w:val="00727463"/>
    <w:rsid w:val="007474DD"/>
    <w:rsid w:val="00753EEC"/>
    <w:rsid w:val="007616C1"/>
    <w:rsid w:val="00794491"/>
    <w:rsid w:val="007B60A6"/>
    <w:rsid w:val="007E75C5"/>
    <w:rsid w:val="008231F3"/>
    <w:rsid w:val="008D6C48"/>
    <w:rsid w:val="009422A3"/>
    <w:rsid w:val="0097353D"/>
    <w:rsid w:val="009A5618"/>
    <w:rsid w:val="009A5787"/>
    <w:rsid w:val="009B21EA"/>
    <w:rsid w:val="009C3B89"/>
    <w:rsid w:val="00A40110"/>
    <w:rsid w:val="00AD45CC"/>
    <w:rsid w:val="00AF1105"/>
    <w:rsid w:val="00B22AEA"/>
    <w:rsid w:val="00B971F0"/>
    <w:rsid w:val="00BE7AC8"/>
    <w:rsid w:val="00C06956"/>
    <w:rsid w:val="00C94555"/>
    <w:rsid w:val="00D24E7A"/>
    <w:rsid w:val="00DB6216"/>
    <w:rsid w:val="00EB7A6F"/>
    <w:rsid w:val="00EF60BA"/>
    <w:rsid w:val="00F055A9"/>
    <w:rsid w:val="00F14B43"/>
    <w:rsid w:val="00F43265"/>
    <w:rsid w:val="00F43FC4"/>
    <w:rsid w:val="00F959F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451-FC4A-4FE9-A370-DB486A3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3</cp:revision>
  <cp:lastPrinted>2018-06-04T13:16:00Z</cp:lastPrinted>
  <dcterms:created xsi:type="dcterms:W3CDTF">2018-06-04T13:08:00Z</dcterms:created>
  <dcterms:modified xsi:type="dcterms:W3CDTF">2018-06-04T13:16:00Z</dcterms:modified>
</cp:coreProperties>
</file>